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предмету </w:t>
      </w:r>
      <w:r w:rsidR="00E13FF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E83B17">
        <w:rPr>
          <w:rFonts w:ascii="Times New Roman" w:hAnsi="Times New Roman" w:cs="Times New Roman"/>
          <w:b/>
          <w:bCs/>
          <w:sz w:val="24"/>
          <w:szCs w:val="24"/>
        </w:rPr>
        <w:t>Труд (технология)</w:t>
      </w:r>
      <w:r w:rsidR="00E13FF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:rsidR="00857BEB" w:rsidRDefault="00857BEB" w:rsidP="00E13FF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</w:t>
      </w:r>
    </w:p>
    <w:p w:rsidR="007C5BE5" w:rsidRPr="007C5BE5" w:rsidRDefault="007C5BE5" w:rsidP="007C5BE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3031"/>
        <w:gridCol w:w="877"/>
        <w:gridCol w:w="914"/>
        <w:gridCol w:w="851"/>
        <w:gridCol w:w="826"/>
        <w:gridCol w:w="1525"/>
      </w:tblGrid>
      <w:tr w:rsidR="00E13FFA" w:rsidRPr="007C5BE5" w:rsidTr="007C5BE5">
        <w:tc>
          <w:tcPr>
            <w:tcW w:w="3031" w:type="dxa"/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E13FFA" w:rsidRPr="007C5BE5" w:rsidTr="007C5BE5">
        <w:tc>
          <w:tcPr>
            <w:tcW w:w="3031" w:type="dxa"/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525" w:type="dxa"/>
          </w:tcPr>
          <w:p w:rsidR="00E13FFA" w:rsidRPr="007C5BE5" w:rsidRDefault="00E13FF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</w:tbl>
    <w:p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 w:rsidR="00E13FFA">
        <w:rPr>
          <w:rFonts w:ascii="Times New Roman" w:hAnsi="Times New Roman" w:cs="Times New Roman"/>
          <w:sz w:val="24"/>
          <w:szCs w:val="24"/>
        </w:rPr>
        <w:t xml:space="preserve"> «Школа России»</w:t>
      </w:r>
    </w:p>
    <w:p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A2F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:rsidR="00E13FFA" w:rsidRDefault="00E13FFA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13FFA" w:rsidRPr="00E13FFA" w:rsidRDefault="00E13FFA" w:rsidP="00E13FF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E13FFA">
        <w:rPr>
          <w:rFonts w:ascii="Times New Roman" w:eastAsia="Times New Roman" w:hAnsi="Times New Roman"/>
          <w:color w:val="000000"/>
          <w:sz w:val="24"/>
          <w:szCs w:val="24"/>
        </w:rPr>
        <w:t>Технология, 1 класс/</w:t>
      </w:r>
      <w:proofErr w:type="spellStart"/>
      <w:r w:rsidRPr="00E13FFA">
        <w:rPr>
          <w:rFonts w:ascii="Times New Roman" w:eastAsia="Times New Roman" w:hAnsi="Times New Roman"/>
          <w:color w:val="000000"/>
          <w:sz w:val="24"/>
          <w:szCs w:val="24"/>
        </w:rPr>
        <w:t>Лутцева</w:t>
      </w:r>
      <w:proofErr w:type="spellEnd"/>
      <w:r w:rsidRPr="00E13FFA">
        <w:rPr>
          <w:rFonts w:ascii="Times New Roman" w:eastAsia="Times New Roman" w:hAnsi="Times New Roman"/>
          <w:color w:val="000000"/>
          <w:sz w:val="24"/>
          <w:szCs w:val="24"/>
        </w:rPr>
        <w:t xml:space="preserve"> Е.А., Зуева Т.П., Акционерное общество «Издательство «Просвещение»</w:t>
      </w:r>
    </w:p>
    <w:p w:rsidR="00E13FFA" w:rsidRPr="00E13FFA" w:rsidRDefault="00E13FFA" w:rsidP="00E13FFA">
      <w:pPr>
        <w:autoSpaceDE w:val="0"/>
        <w:autoSpaceDN w:val="0"/>
        <w:spacing w:before="166"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E13FFA">
        <w:rPr>
          <w:rFonts w:ascii="Times New Roman" w:eastAsia="Times New Roman" w:hAnsi="Times New Roman"/>
          <w:color w:val="000000"/>
          <w:sz w:val="24"/>
          <w:szCs w:val="24"/>
        </w:rPr>
        <w:t>Технология, 2 класс/</w:t>
      </w:r>
      <w:proofErr w:type="spellStart"/>
      <w:r w:rsidRPr="00E13FFA">
        <w:rPr>
          <w:rFonts w:ascii="Times New Roman" w:eastAsia="Times New Roman" w:hAnsi="Times New Roman"/>
          <w:color w:val="000000"/>
          <w:sz w:val="24"/>
          <w:szCs w:val="24"/>
        </w:rPr>
        <w:t>Лутцева</w:t>
      </w:r>
      <w:proofErr w:type="spellEnd"/>
      <w:r w:rsidRPr="00E13FFA">
        <w:rPr>
          <w:rFonts w:ascii="Times New Roman" w:eastAsia="Times New Roman" w:hAnsi="Times New Roman"/>
          <w:color w:val="000000"/>
          <w:sz w:val="24"/>
          <w:szCs w:val="24"/>
        </w:rPr>
        <w:t xml:space="preserve"> Е.А., Зуева Т.П., Акционерное общество «Издательство «Просвещение»</w:t>
      </w:r>
    </w:p>
    <w:p w:rsidR="00E13FFA" w:rsidRPr="00E13FFA" w:rsidRDefault="00E13FFA" w:rsidP="00E13FFA">
      <w:pPr>
        <w:autoSpaceDE w:val="0"/>
        <w:autoSpaceDN w:val="0"/>
        <w:spacing w:before="166"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E13FFA">
        <w:rPr>
          <w:rFonts w:ascii="Times New Roman" w:eastAsia="Times New Roman" w:hAnsi="Times New Roman"/>
          <w:color w:val="000000"/>
          <w:sz w:val="24"/>
          <w:szCs w:val="24"/>
        </w:rPr>
        <w:t>Технология, 3 класс/</w:t>
      </w:r>
      <w:proofErr w:type="spellStart"/>
      <w:r w:rsidRPr="00E13FFA">
        <w:rPr>
          <w:rFonts w:ascii="Times New Roman" w:eastAsia="Times New Roman" w:hAnsi="Times New Roman"/>
          <w:color w:val="000000"/>
          <w:sz w:val="24"/>
          <w:szCs w:val="24"/>
        </w:rPr>
        <w:t>Лутцева</w:t>
      </w:r>
      <w:proofErr w:type="spellEnd"/>
      <w:r w:rsidRPr="00E13FFA">
        <w:rPr>
          <w:rFonts w:ascii="Times New Roman" w:eastAsia="Times New Roman" w:hAnsi="Times New Roman"/>
          <w:color w:val="000000"/>
          <w:sz w:val="24"/>
          <w:szCs w:val="24"/>
        </w:rPr>
        <w:t xml:space="preserve"> Е.А., Зуева Т.П., Акционерное общество «Издательство «Просвещение»</w:t>
      </w:r>
    </w:p>
    <w:p w:rsidR="00E13FFA" w:rsidRPr="00E13FFA" w:rsidRDefault="00E13FFA" w:rsidP="00E13FFA">
      <w:pPr>
        <w:autoSpaceDE w:val="0"/>
        <w:autoSpaceDN w:val="0"/>
        <w:spacing w:before="166" w:after="0" w:line="360" w:lineRule="auto"/>
        <w:rPr>
          <w:sz w:val="24"/>
          <w:szCs w:val="24"/>
        </w:rPr>
      </w:pPr>
      <w:r w:rsidRPr="00E13FFA">
        <w:rPr>
          <w:rFonts w:ascii="Times New Roman" w:eastAsia="Times New Roman" w:hAnsi="Times New Roman"/>
          <w:color w:val="000000"/>
          <w:sz w:val="24"/>
          <w:szCs w:val="24"/>
        </w:rPr>
        <w:t>Технология, 4 класс/</w:t>
      </w:r>
      <w:proofErr w:type="spellStart"/>
      <w:r w:rsidRPr="00E13FFA">
        <w:rPr>
          <w:rFonts w:ascii="Times New Roman" w:eastAsia="Times New Roman" w:hAnsi="Times New Roman"/>
          <w:color w:val="000000"/>
          <w:sz w:val="24"/>
          <w:szCs w:val="24"/>
        </w:rPr>
        <w:t>Лутцева</w:t>
      </w:r>
      <w:proofErr w:type="spellEnd"/>
      <w:r w:rsidRPr="00E13FFA">
        <w:rPr>
          <w:rFonts w:ascii="Times New Roman" w:eastAsia="Times New Roman" w:hAnsi="Times New Roman"/>
          <w:color w:val="000000"/>
          <w:sz w:val="24"/>
          <w:szCs w:val="24"/>
        </w:rPr>
        <w:t xml:space="preserve"> Е.А., Зуева Т.П., Акционерное общество «Издательство «Просвещение»;</w:t>
      </w:r>
    </w:p>
    <w:p w:rsidR="00E13FFA" w:rsidRPr="00E13FFA" w:rsidRDefault="00E13FFA" w:rsidP="00E13FFA">
      <w:pPr>
        <w:autoSpaceDE w:val="0"/>
        <w:autoSpaceDN w:val="0"/>
        <w:spacing w:before="166" w:after="0" w:line="360" w:lineRule="auto"/>
        <w:rPr>
          <w:sz w:val="24"/>
          <w:szCs w:val="24"/>
        </w:rPr>
      </w:pPr>
    </w:p>
    <w:p w:rsidR="00E13FFA" w:rsidRPr="007C5BE5" w:rsidRDefault="00E13FFA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13FFA" w:rsidRPr="007C5BE5" w:rsidSect="00A62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A2F"/>
    <w:rsid w:val="001414CE"/>
    <w:rsid w:val="00276732"/>
    <w:rsid w:val="00531A2F"/>
    <w:rsid w:val="007C5BE5"/>
    <w:rsid w:val="00857BEB"/>
    <w:rsid w:val="008E2820"/>
    <w:rsid w:val="00921D12"/>
    <w:rsid w:val="00994E29"/>
    <w:rsid w:val="00A62C19"/>
    <w:rsid w:val="00AD68B8"/>
    <w:rsid w:val="00E13FFA"/>
    <w:rsid w:val="00E25B87"/>
    <w:rsid w:val="00E83B17"/>
    <w:rsid w:val="00F94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Deafult User</cp:lastModifiedBy>
  <cp:revision>7</cp:revision>
  <dcterms:created xsi:type="dcterms:W3CDTF">2021-09-28T06:34:00Z</dcterms:created>
  <dcterms:modified xsi:type="dcterms:W3CDTF">2024-09-07T19:03:00Z</dcterms:modified>
</cp:coreProperties>
</file>